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4150A">
      <w:pPr>
        <w:jc w:val="center"/>
        <w:rPr>
          <w:rFonts w:hint="eastAsia" w:ascii="宋体" w:hAnsi="宋体" w:eastAsia="宋体" w:cs="宋体"/>
          <w:b/>
          <w:bCs/>
          <w:sz w:val="44"/>
          <w:szCs w:val="52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52"/>
        </w:rPr>
        <w:t>新邵县城区禁止燃放烟花爆竹的通告</w:t>
      </w:r>
      <w:r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44"/>
          <w:szCs w:val="52"/>
        </w:rPr>
        <w:t>（征求意见稿）</w:t>
      </w:r>
    </w:p>
    <w:p w14:paraId="6A3D5367"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  <w:t>公开征求</w:t>
      </w: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意见收集表</w:t>
      </w:r>
    </w:p>
    <w:p w14:paraId="53D07C4D"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610"/>
        <w:gridCol w:w="2265"/>
        <w:gridCol w:w="2130"/>
        <w:gridCol w:w="3915"/>
      </w:tblGrid>
      <w:tr w14:paraId="2E4A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6B2454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610" w:type="dxa"/>
          </w:tcPr>
          <w:p w14:paraId="06FF9D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年龄</w:t>
            </w:r>
          </w:p>
        </w:tc>
        <w:tc>
          <w:tcPr>
            <w:tcW w:w="2265" w:type="dxa"/>
          </w:tcPr>
          <w:p w14:paraId="236BF8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职业</w:t>
            </w:r>
          </w:p>
        </w:tc>
        <w:tc>
          <w:tcPr>
            <w:tcW w:w="2130" w:type="dxa"/>
          </w:tcPr>
          <w:p w14:paraId="5E2DCA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915" w:type="dxa"/>
          </w:tcPr>
          <w:p w14:paraId="0D8745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联系方式</w:t>
            </w:r>
          </w:p>
        </w:tc>
      </w:tr>
      <w:tr w14:paraId="4313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634301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 w14:paraId="288316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6875F2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282A1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915" w:type="dxa"/>
          </w:tcPr>
          <w:p w14:paraId="6C37F7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1AE6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013AED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875" w:type="dxa"/>
            <w:gridSpan w:val="2"/>
          </w:tcPr>
          <w:p w14:paraId="58107D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B53BC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915" w:type="dxa"/>
          </w:tcPr>
          <w:p w14:paraId="28BF32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16E2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63BE3E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拟修改条文</w:t>
            </w:r>
          </w:p>
        </w:tc>
        <w:tc>
          <w:tcPr>
            <w:tcW w:w="4875" w:type="dxa"/>
            <w:gridSpan w:val="2"/>
          </w:tcPr>
          <w:p w14:paraId="1C10BA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建议或修改意见</w:t>
            </w:r>
          </w:p>
        </w:tc>
        <w:tc>
          <w:tcPr>
            <w:tcW w:w="6045" w:type="dxa"/>
            <w:gridSpan w:val="2"/>
          </w:tcPr>
          <w:p w14:paraId="48EE55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理由或意见</w:t>
            </w:r>
          </w:p>
        </w:tc>
      </w:tr>
      <w:tr w14:paraId="0F1A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4FB846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875" w:type="dxa"/>
            <w:gridSpan w:val="2"/>
          </w:tcPr>
          <w:p w14:paraId="210DE4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045" w:type="dxa"/>
            <w:gridSpan w:val="2"/>
          </w:tcPr>
          <w:p w14:paraId="08E0BC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A08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31C042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875" w:type="dxa"/>
            <w:gridSpan w:val="2"/>
          </w:tcPr>
          <w:p w14:paraId="4BC9C1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045" w:type="dxa"/>
            <w:gridSpan w:val="2"/>
          </w:tcPr>
          <w:p w14:paraId="00FFA9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578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14828C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875" w:type="dxa"/>
            <w:gridSpan w:val="2"/>
          </w:tcPr>
          <w:p w14:paraId="652C33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045" w:type="dxa"/>
            <w:gridSpan w:val="2"/>
          </w:tcPr>
          <w:p w14:paraId="7DF437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7A2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7D3779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875" w:type="dxa"/>
            <w:gridSpan w:val="2"/>
          </w:tcPr>
          <w:p w14:paraId="0EBADB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045" w:type="dxa"/>
            <w:gridSpan w:val="2"/>
          </w:tcPr>
          <w:p w14:paraId="565E7E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2F2D19F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 xml:space="preserve">            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年    月    日</w:t>
      </w:r>
    </w:p>
    <w:p w14:paraId="4B6F7FD1">
      <w:pPr>
        <w:jc w:val="both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篇幅版面不足，可自行延伸。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Y2FiZjM3YjJlODAyZjEwOTlkMmJhMjFhNmE5ODIifQ=="/>
  </w:docVars>
  <w:rsids>
    <w:rsidRoot w:val="00000000"/>
    <w:rsid w:val="41A57A5D"/>
    <w:rsid w:val="5E996AEB"/>
    <w:rsid w:val="73B6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8</TotalTime>
  <ScaleCrop>false</ScaleCrop>
  <LinksUpToDate>false</LinksUpToDate>
  <CharactersWithSpaces>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2024-09-12T02:31:00Z</dcterms:created>
  <dc:creator>Administrator</dc:creator>
  <cp:lastModifiedBy>Administrator</cp:lastModifiedBy>
  <dcterms:modified xsi:type="dcterms:W3CDTF">2024-09-13T02:47:02Z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2705E0C08937433CAA86C3ADFC9E957F_12</vt:lpwstr>
  </property>
</Properties>
</file>